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DBB3" w14:textId="34DD02CA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5B5BDC9B" w:rsidR="00CC0E69" w:rsidRPr="00E641BD" w:rsidRDefault="00CC0E69" w:rsidP="00E03FA5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</w:p>
    <w:p w14:paraId="4E790C0B" w14:textId="3B6AE242" w:rsidR="00167885" w:rsidRDefault="00C624FD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3360" behindDoc="0" locked="0" layoutInCell="1" allowOverlap="1" wp14:anchorId="4326DC0E" wp14:editId="15CA8436">
            <wp:simplePos x="0" y="0"/>
            <wp:positionH relativeFrom="column">
              <wp:posOffset>3999547</wp:posOffset>
            </wp:positionH>
            <wp:positionV relativeFrom="paragraph">
              <wp:posOffset>105727</wp:posOffset>
            </wp:positionV>
            <wp:extent cx="1353914" cy="2160000"/>
            <wp:effectExtent l="0" t="0" r="0" b="0"/>
            <wp:wrapSquare wrapText="bothSides"/>
            <wp:docPr id="5356636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663693" name="图片 5356636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91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48048450"/>
      <w:bookmarkEnd w:id="0"/>
      <w:r w:rsidR="00167885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飘飘欲仙：</w:t>
      </w:r>
      <w:r w:rsidRPr="00C624FD">
        <w:rPr>
          <w:rFonts w:hint="eastAsia"/>
          <w:b/>
          <w:bCs/>
          <w:color w:val="000000"/>
          <w:szCs w:val="21"/>
        </w:rPr>
        <w:t>从十九世纪至今毒品</w:t>
      </w:r>
      <w:r>
        <w:rPr>
          <w:rFonts w:hint="eastAsia"/>
          <w:b/>
          <w:bCs/>
          <w:color w:val="000000"/>
          <w:szCs w:val="21"/>
        </w:rPr>
        <w:t>罪名化</w:t>
      </w:r>
      <w:r w:rsidRPr="00C624FD">
        <w:rPr>
          <w:rFonts w:hint="eastAsia"/>
          <w:b/>
          <w:bCs/>
          <w:color w:val="000000"/>
          <w:szCs w:val="21"/>
        </w:rPr>
        <w:t>的全球历史</w:t>
      </w:r>
      <w:r w:rsidR="00167885">
        <w:rPr>
          <w:rFonts w:hint="eastAsia"/>
          <w:b/>
          <w:bCs/>
          <w:color w:val="000000"/>
          <w:szCs w:val="21"/>
        </w:rPr>
        <w:t>》</w:t>
      </w:r>
      <w:bookmarkEnd w:id="1"/>
    </w:p>
    <w:p w14:paraId="77AE01DE" w14:textId="66C59718" w:rsidR="00E641BD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r w:rsidR="00C624FD" w:rsidRPr="00C624FD">
        <w:rPr>
          <w:b/>
          <w:bCs/>
          <w:color w:val="000000"/>
          <w:szCs w:val="21"/>
          <w:lang w:val="en-GB"/>
        </w:rPr>
        <w:t>The Big High</w:t>
      </w:r>
      <w:r w:rsidR="00BA2EC0">
        <w:rPr>
          <w:rFonts w:hint="eastAsia"/>
          <w:b/>
          <w:bCs/>
          <w:color w:val="000000"/>
          <w:szCs w:val="21"/>
          <w:lang w:val="en-GB"/>
        </w:rPr>
        <w:t>:</w:t>
      </w:r>
      <w:r w:rsidR="00C624FD" w:rsidRPr="00C624FD">
        <w:rPr>
          <w:b/>
          <w:bCs/>
          <w:color w:val="000000"/>
          <w:szCs w:val="21"/>
          <w:lang w:val="en-GB"/>
        </w:rPr>
        <w:t xml:space="preserve"> A GLOBAL HISTORY OF THE CRIMINALISATION OF DRUGS, FROM THE NINETEENTH CENTURY TO THE PRESENT DAY</w:t>
      </w:r>
    </w:p>
    <w:p w14:paraId="1ED4E782" w14:textId="153EC58A" w:rsidR="00E641BD" w:rsidRPr="00E641BD" w:rsidRDefault="00E641BD" w:rsidP="002945BE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 w:rsidR="00C624FD" w:rsidRPr="00C624FD">
        <w:rPr>
          <w:b/>
          <w:bCs/>
          <w:color w:val="000000"/>
          <w:szCs w:val="21"/>
        </w:rPr>
        <w:t xml:space="preserve">Der </w:t>
      </w:r>
      <w:proofErr w:type="spellStart"/>
      <w:r w:rsidR="00C624FD" w:rsidRPr="00C624FD">
        <w:rPr>
          <w:b/>
          <w:bCs/>
          <w:color w:val="000000"/>
          <w:szCs w:val="21"/>
        </w:rPr>
        <w:t>große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 Rausch: </w:t>
      </w:r>
      <w:proofErr w:type="spellStart"/>
      <w:r w:rsidR="00C624FD" w:rsidRPr="00C624FD">
        <w:rPr>
          <w:b/>
          <w:bCs/>
          <w:color w:val="000000"/>
          <w:szCs w:val="21"/>
        </w:rPr>
        <w:t>Warum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 </w:t>
      </w:r>
      <w:proofErr w:type="spellStart"/>
      <w:r w:rsidR="00C624FD" w:rsidRPr="00C624FD">
        <w:rPr>
          <w:b/>
          <w:bCs/>
          <w:color w:val="000000"/>
          <w:szCs w:val="21"/>
        </w:rPr>
        <w:t>Drogen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 </w:t>
      </w:r>
      <w:proofErr w:type="spellStart"/>
      <w:r w:rsidR="00C624FD" w:rsidRPr="00C624FD">
        <w:rPr>
          <w:b/>
          <w:bCs/>
          <w:color w:val="000000"/>
          <w:szCs w:val="21"/>
        </w:rPr>
        <w:t>kriminalisiert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 </w:t>
      </w:r>
      <w:proofErr w:type="spellStart"/>
      <w:r w:rsidR="00C624FD" w:rsidRPr="00C624FD">
        <w:rPr>
          <w:b/>
          <w:bCs/>
          <w:color w:val="000000"/>
          <w:szCs w:val="21"/>
        </w:rPr>
        <w:t>werden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. Eine </w:t>
      </w:r>
      <w:proofErr w:type="spellStart"/>
      <w:r w:rsidR="00C624FD" w:rsidRPr="00C624FD">
        <w:rPr>
          <w:b/>
          <w:bCs/>
          <w:color w:val="000000"/>
          <w:szCs w:val="21"/>
        </w:rPr>
        <w:t>globale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 </w:t>
      </w:r>
      <w:proofErr w:type="spellStart"/>
      <w:r w:rsidR="00C624FD" w:rsidRPr="00C624FD">
        <w:rPr>
          <w:b/>
          <w:bCs/>
          <w:color w:val="000000"/>
          <w:szCs w:val="21"/>
        </w:rPr>
        <w:t>Geschichte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 </w:t>
      </w:r>
      <w:proofErr w:type="spellStart"/>
      <w:r w:rsidR="00C624FD" w:rsidRPr="00C624FD">
        <w:rPr>
          <w:b/>
          <w:bCs/>
          <w:color w:val="000000"/>
          <w:szCs w:val="21"/>
        </w:rPr>
        <w:t>vom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 19. </w:t>
      </w:r>
      <w:proofErr w:type="spellStart"/>
      <w:r w:rsidR="00C624FD" w:rsidRPr="00C624FD">
        <w:rPr>
          <w:b/>
          <w:bCs/>
          <w:color w:val="000000"/>
          <w:szCs w:val="21"/>
        </w:rPr>
        <w:t>Jahrhundert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 bis </w:t>
      </w:r>
      <w:proofErr w:type="spellStart"/>
      <w:r w:rsidR="00C624FD" w:rsidRPr="00C624FD">
        <w:rPr>
          <w:b/>
          <w:bCs/>
          <w:color w:val="000000"/>
          <w:szCs w:val="21"/>
        </w:rPr>
        <w:t>heute</w:t>
      </w:r>
      <w:proofErr w:type="spellEnd"/>
    </w:p>
    <w:p w14:paraId="6C3347C5" w14:textId="5D3E986E" w:rsidR="00497612" w:rsidRPr="00F01C22" w:rsidRDefault="00497612" w:rsidP="0049761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FF65E6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者：</w:t>
      </w:r>
      <w:r w:rsidR="00C624FD" w:rsidRPr="00C624FD">
        <w:rPr>
          <w:b/>
          <w:bCs/>
          <w:lang w:val="en-GB"/>
        </w:rPr>
        <w:t xml:space="preserve">Helena </w:t>
      </w:r>
      <w:proofErr w:type="spellStart"/>
      <w:r w:rsidR="00C624FD" w:rsidRPr="00C624FD">
        <w:rPr>
          <w:b/>
          <w:bCs/>
          <w:lang w:val="en-GB"/>
        </w:rPr>
        <w:t>Barop</w:t>
      </w:r>
      <w:proofErr w:type="spellEnd"/>
      <w:r w:rsidRPr="00F01C22">
        <w:rPr>
          <w:b/>
          <w:bCs/>
        </w:rPr>
        <w:fldChar w:fldCharType="begin"/>
      </w:r>
      <w:r w:rsidRPr="00F01C22">
        <w:rPr>
          <w:b/>
          <w:bCs/>
        </w:rPr>
        <w:instrText>HYPERLINK "http://www.penguin.com.au/lookinside/spotlight.cfm?SBN=9780143009177&amp;AuthId=0000004220&amp;Page=Profile"</w:instrText>
      </w:r>
      <w:r w:rsidRPr="00F01C22">
        <w:rPr>
          <w:b/>
          <w:bCs/>
        </w:rPr>
      </w:r>
      <w:r w:rsidR="00000000">
        <w:rPr>
          <w:b/>
          <w:bCs/>
        </w:rPr>
        <w:fldChar w:fldCharType="separate"/>
      </w:r>
      <w:r w:rsidRPr="00F01C22">
        <w:rPr>
          <w:b/>
          <w:bCs/>
        </w:rPr>
        <w:fldChar w:fldCharType="end"/>
      </w:r>
    </w:p>
    <w:p w14:paraId="065532D7" w14:textId="77777777" w:rsidR="00497612" w:rsidRPr="00FF65E6" w:rsidRDefault="00497612" w:rsidP="00497612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出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版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社</w:t>
      </w:r>
      <w:r w:rsidRPr="00FF65E6">
        <w:rPr>
          <w:rFonts w:ascii="宋体" w:hAnsi="宋体" w:hint="eastAsia"/>
          <w:b/>
          <w:bCs/>
          <w:kern w:val="0"/>
          <w:szCs w:val="21"/>
        </w:rPr>
        <w:t>：</w:t>
      </w:r>
      <w:r w:rsidRPr="00FF65E6">
        <w:rPr>
          <w:b/>
          <w:bCs/>
          <w:kern w:val="0"/>
          <w:szCs w:val="21"/>
        </w:rPr>
        <w:t xml:space="preserve">Penguin Random House </w:t>
      </w:r>
      <w:proofErr w:type="spellStart"/>
      <w:r w:rsidRPr="00FF65E6">
        <w:rPr>
          <w:b/>
          <w:bCs/>
          <w:kern w:val="0"/>
          <w:szCs w:val="21"/>
        </w:rPr>
        <w:t>Verlagsgruppe</w:t>
      </w:r>
      <w:proofErr w:type="spellEnd"/>
      <w:r w:rsidRPr="00FF65E6">
        <w:rPr>
          <w:b/>
          <w:bCs/>
          <w:kern w:val="0"/>
          <w:szCs w:val="21"/>
        </w:rPr>
        <w:t xml:space="preserve"> GmbH</w:t>
      </w:r>
    </w:p>
    <w:p w14:paraId="2B9A72CD" w14:textId="1C2EC562" w:rsidR="00167885" w:rsidRPr="00497612" w:rsidRDefault="00497612" w:rsidP="00497612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代理公司：</w:t>
      </w:r>
      <w:r w:rsidRPr="00FF65E6">
        <w:rPr>
          <w:b/>
          <w:bCs/>
          <w:kern w:val="0"/>
          <w:szCs w:val="21"/>
        </w:rPr>
        <w:t>ANA/Lauren</w:t>
      </w:r>
    </w:p>
    <w:p w14:paraId="5F32E7A1" w14:textId="2079532D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6B00E1">
        <w:rPr>
          <w:rFonts w:hint="eastAsia"/>
          <w:b/>
          <w:bCs/>
          <w:color w:val="000000"/>
          <w:szCs w:val="21"/>
        </w:rPr>
        <w:t>3</w:t>
      </w:r>
      <w:r w:rsidR="00C624FD">
        <w:rPr>
          <w:rFonts w:hint="eastAsia"/>
          <w:b/>
          <w:bCs/>
          <w:color w:val="000000"/>
          <w:szCs w:val="21"/>
        </w:rPr>
        <w:t>04</w:t>
      </w:r>
      <w:r w:rsidR="006B00E1">
        <w:rPr>
          <w:rFonts w:hint="eastAsia"/>
          <w:b/>
          <w:bCs/>
          <w:color w:val="000000"/>
          <w:szCs w:val="21"/>
        </w:rPr>
        <w:t>页</w:t>
      </w:r>
    </w:p>
    <w:p w14:paraId="3EECFE6E" w14:textId="40674858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202</w:t>
      </w:r>
      <w:r w:rsidR="00E03FA5"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年</w:t>
      </w:r>
      <w:r w:rsidR="00C624FD">
        <w:rPr>
          <w:rFonts w:hint="eastAsia"/>
          <w:b/>
          <w:bCs/>
          <w:color w:val="000000"/>
          <w:szCs w:val="21"/>
        </w:rPr>
        <w:t>10</w:t>
      </w:r>
      <w:r w:rsidR="006B00E1">
        <w:rPr>
          <w:rFonts w:hint="eastAsia"/>
          <w:b/>
          <w:bCs/>
          <w:color w:val="000000"/>
          <w:szCs w:val="21"/>
        </w:rPr>
        <w:t>月</w:t>
      </w:r>
      <w:r w:rsidR="00E03FA5">
        <w:rPr>
          <w:rFonts w:hint="eastAsia"/>
          <w:b/>
          <w:bCs/>
          <w:color w:val="000000"/>
          <w:szCs w:val="21"/>
        </w:rPr>
        <w:t>2</w:t>
      </w:r>
      <w:r w:rsidR="00C624FD">
        <w:rPr>
          <w:rFonts w:hint="eastAsia"/>
          <w:b/>
          <w:bCs/>
          <w:color w:val="000000"/>
          <w:szCs w:val="21"/>
        </w:rPr>
        <w:t>5</w:t>
      </w:r>
      <w:r w:rsidR="00E03FA5">
        <w:rPr>
          <w:rFonts w:hint="eastAsia"/>
          <w:b/>
          <w:bCs/>
          <w:color w:val="000000"/>
          <w:szCs w:val="21"/>
        </w:rPr>
        <w:t>日</w:t>
      </w:r>
    </w:p>
    <w:p w14:paraId="24E98DDE" w14:textId="0590A690"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3032D8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5C8C3805" w14:textId="05548AC1" w:rsidR="005D02FB" w:rsidRDefault="00167885" w:rsidP="005D02F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E03FA5">
        <w:rPr>
          <w:rFonts w:hint="eastAsia"/>
          <w:b/>
          <w:bCs/>
          <w:szCs w:val="21"/>
        </w:rPr>
        <w:t>科普</w:t>
      </w:r>
    </w:p>
    <w:p w14:paraId="68BE7DEB" w14:textId="77777777" w:rsidR="00DD6537" w:rsidRPr="006B00E1" w:rsidRDefault="00DD6537" w:rsidP="005D02F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14:paraId="4AFF9DCD" w14:textId="6FB59D5B" w:rsidR="00B80225" w:rsidRPr="00B80225" w:rsidRDefault="00020B9D" w:rsidP="00B80225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67298A4" w14:textId="58295FE0" w:rsidR="006B00E1" w:rsidRPr="006B00E1" w:rsidRDefault="006B00E1" w:rsidP="006B00E1">
      <w:pPr>
        <w:spacing w:line="280" w:lineRule="exact"/>
      </w:pPr>
    </w:p>
    <w:p w14:paraId="18D17CEF" w14:textId="69326E39" w:rsidR="00497612" w:rsidRDefault="00540DB0" w:rsidP="006B00E1">
      <w:pPr>
        <w:spacing w:line="28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从飘飘欲仙到吸毒上瘾</w:t>
      </w:r>
      <w:r w:rsidR="00C624FD" w:rsidRPr="00C624FD">
        <w:rPr>
          <w:rFonts w:hint="eastAsia"/>
          <w:b/>
          <w:bCs/>
        </w:rPr>
        <w:t>：药品如何变成麻醉品，麻醉品又如何变成非法药物</w:t>
      </w:r>
    </w:p>
    <w:p w14:paraId="553C2DAA" w14:textId="77777777" w:rsidR="00C624FD" w:rsidRDefault="00C624FD" w:rsidP="006B00E1">
      <w:pPr>
        <w:spacing w:line="280" w:lineRule="exact"/>
        <w:ind w:firstLineChars="200" w:firstLine="420"/>
        <w:rPr>
          <w:rFonts w:hint="eastAsia"/>
        </w:rPr>
      </w:pPr>
    </w:p>
    <w:p w14:paraId="3C696FED" w14:textId="77777777" w:rsidR="00540DB0" w:rsidRDefault="00C624FD" w:rsidP="00497612">
      <w:pPr>
        <w:spacing w:line="280" w:lineRule="exact"/>
        <w:ind w:firstLineChars="200" w:firstLine="420"/>
      </w:pPr>
      <w:r w:rsidRPr="00C624FD">
        <w:rPr>
          <w:rFonts w:hint="eastAsia"/>
        </w:rPr>
        <w:t>19</w:t>
      </w:r>
      <w:r w:rsidRPr="00C624FD">
        <w:rPr>
          <w:rFonts w:hint="eastAsia"/>
        </w:rPr>
        <w:t>世纪初，如果你生活在西方世界，想要获得毒品，你会去药店。</w:t>
      </w:r>
      <w:r w:rsidR="00540DB0">
        <w:rPr>
          <w:rFonts w:hint="eastAsia"/>
        </w:rPr>
        <w:t>而</w:t>
      </w:r>
      <w:r w:rsidRPr="00C624FD">
        <w:rPr>
          <w:rFonts w:hint="eastAsia"/>
        </w:rPr>
        <w:t>在二十一世纪初，你会去找毒贩。</w:t>
      </w:r>
    </w:p>
    <w:p w14:paraId="40ECB19E" w14:textId="77777777" w:rsidR="00540DB0" w:rsidRDefault="00540DB0" w:rsidP="00497612">
      <w:pPr>
        <w:spacing w:line="280" w:lineRule="exact"/>
        <w:ind w:firstLineChars="200" w:firstLine="420"/>
      </w:pPr>
    </w:p>
    <w:p w14:paraId="6F700174" w14:textId="4E9D2AF9" w:rsidR="00497612" w:rsidRPr="00497612" w:rsidRDefault="00C624FD" w:rsidP="00497612">
      <w:pPr>
        <w:spacing w:line="280" w:lineRule="exact"/>
        <w:ind w:firstLineChars="200" w:firstLine="420"/>
      </w:pPr>
      <w:r w:rsidRPr="00C624FD">
        <w:rPr>
          <w:rFonts w:hint="eastAsia"/>
        </w:rPr>
        <w:t>历史学家海伦娜</w:t>
      </w:r>
      <w:r w:rsidR="00540DB0">
        <w:rPr>
          <w:rFonts w:hint="eastAsia"/>
        </w:rPr>
        <w:t>·</w:t>
      </w:r>
      <w:r w:rsidRPr="00C624FD">
        <w:rPr>
          <w:rFonts w:hint="eastAsia"/>
        </w:rPr>
        <w:t>巴罗普（</w:t>
      </w:r>
      <w:r w:rsidRPr="00C624FD">
        <w:rPr>
          <w:rFonts w:hint="eastAsia"/>
        </w:rPr>
        <w:t xml:space="preserve">Helena </w:t>
      </w:r>
      <w:proofErr w:type="spellStart"/>
      <w:r w:rsidRPr="00C624FD">
        <w:rPr>
          <w:rFonts w:hint="eastAsia"/>
        </w:rPr>
        <w:t>Barop</w:t>
      </w:r>
      <w:proofErr w:type="spellEnd"/>
      <w:r w:rsidRPr="00C624FD">
        <w:rPr>
          <w:rFonts w:hint="eastAsia"/>
        </w:rPr>
        <w:t>）精彩的《</w:t>
      </w:r>
      <w:r w:rsidR="00540DB0">
        <w:rPr>
          <w:rFonts w:hint="eastAsia"/>
        </w:rPr>
        <w:t>飘飘欲仙</w:t>
      </w:r>
      <w:r w:rsidRPr="00C624FD">
        <w:rPr>
          <w:rFonts w:hint="eastAsia"/>
        </w:rPr>
        <w:t>》一书讲述了毒品政策如何随着时间的推移而改变，以及曾经被视为合法的物质是如何被重新归类为</w:t>
      </w:r>
      <w:r w:rsidR="00540DB0">
        <w:rPr>
          <w:rFonts w:hint="eastAsia"/>
        </w:rPr>
        <w:t>“</w:t>
      </w:r>
      <w:r w:rsidRPr="00C624FD">
        <w:rPr>
          <w:rFonts w:hint="eastAsia"/>
        </w:rPr>
        <w:t>非法毒品</w:t>
      </w:r>
      <w:r w:rsidR="00540DB0">
        <w:rPr>
          <w:rFonts w:hint="eastAsia"/>
        </w:rPr>
        <w:t>”</w:t>
      </w:r>
      <w:r w:rsidRPr="00C624FD">
        <w:rPr>
          <w:rFonts w:hint="eastAsia"/>
        </w:rPr>
        <w:t>的。她向我们介绍了吸食鸦片的浪漫主义者，带领我们走进纽约爵士乐场景，揭穿冷战时期黑手党的神话；探讨了美国的禁毒战争如何影响我们其他人，认为</w:t>
      </w:r>
      <w:r w:rsidR="00BA2EC0">
        <w:rPr>
          <w:rFonts w:hint="eastAsia"/>
        </w:rPr>
        <w:t>“</w:t>
      </w:r>
      <w:r w:rsidRPr="00C624FD">
        <w:rPr>
          <w:rFonts w:hint="eastAsia"/>
        </w:rPr>
        <w:t>毒品问题</w:t>
      </w:r>
      <w:r w:rsidR="00BA2EC0">
        <w:rPr>
          <w:rFonts w:hint="eastAsia"/>
        </w:rPr>
        <w:t>”</w:t>
      </w:r>
      <w:r w:rsidRPr="00C624FD">
        <w:rPr>
          <w:rFonts w:hint="eastAsia"/>
        </w:rPr>
        <w:t>不过是美国向世界其他国家输出的一种发明；探讨了国际毒品管制政策的演变和后果，揭示了有针对性地将毒品</w:t>
      </w:r>
      <w:r w:rsidR="00BA2EC0">
        <w:rPr>
          <w:rFonts w:hint="eastAsia"/>
        </w:rPr>
        <w:t>罪名化</w:t>
      </w:r>
      <w:r w:rsidRPr="00C624FD">
        <w:rPr>
          <w:rFonts w:hint="eastAsia"/>
        </w:rPr>
        <w:t>的种族主义基础。巴洛普建议我们将当前毒品政策的不确定性视为变革的契机，并就大麻合法化问题提出了令人信服的论点，从而引发了一场早该进行的、</w:t>
      </w:r>
      <w:r w:rsidR="00BA2EC0">
        <w:rPr>
          <w:rFonts w:hint="eastAsia"/>
        </w:rPr>
        <w:t>信息充沛</w:t>
      </w:r>
      <w:r w:rsidRPr="00C624FD">
        <w:rPr>
          <w:rFonts w:hint="eastAsia"/>
        </w:rPr>
        <w:t>的辩论。</w:t>
      </w:r>
    </w:p>
    <w:p w14:paraId="54788AA5" w14:textId="19717B5B" w:rsidR="006B00E1" w:rsidRPr="006B00E1" w:rsidRDefault="006B00E1" w:rsidP="006B00E1">
      <w:pPr>
        <w:spacing w:line="280" w:lineRule="exact"/>
        <w:rPr>
          <w:b/>
          <w:bCs/>
        </w:rPr>
      </w:pPr>
    </w:p>
    <w:p w14:paraId="2BEC9963" w14:textId="4A0DEA27" w:rsidR="00CC0E69" w:rsidRDefault="00CC0E69" w:rsidP="00CC0E69">
      <w:pPr>
        <w:spacing w:line="280" w:lineRule="exact"/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4776C7BB" w14:textId="2D3B6164" w:rsidR="006B00E1" w:rsidRDefault="00F01C22" w:rsidP="00F01C22">
      <w:pPr>
        <w:tabs>
          <w:tab w:val="left" w:pos="1178"/>
        </w:tabs>
        <w:spacing w:line="280" w:lineRule="exact"/>
        <w:ind w:firstLineChars="200" w:firstLine="422"/>
        <w:rPr>
          <w:b/>
          <w:bCs/>
        </w:rPr>
      </w:pPr>
      <w:r>
        <w:rPr>
          <w:b/>
          <w:bCs/>
        </w:rPr>
        <w:tab/>
      </w:r>
    </w:p>
    <w:p w14:paraId="78CE7D01" w14:textId="6C8D3A42" w:rsidR="00497612" w:rsidRPr="00BA2EC0" w:rsidRDefault="00BA2EC0" w:rsidP="006B00E1">
      <w:pPr>
        <w:spacing w:line="280" w:lineRule="exact"/>
        <w:ind w:firstLineChars="200" w:firstLine="42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655F694" wp14:editId="1B5445AE">
            <wp:simplePos x="0" y="0"/>
            <wp:positionH relativeFrom="column">
              <wp:posOffset>113347</wp:posOffset>
            </wp:positionH>
            <wp:positionV relativeFrom="paragraph">
              <wp:posOffset>20637</wp:posOffset>
            </wp:positionV>
            <wp:extent cx="1047750" cy="714375"/>
            <wp:effectExtent l="0" t="0" r="0" b="9525"/>
            <wp:wrapSquare wrapText="bothSides"/>
            <wp:docPr id="15595026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50265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DA8" w:rsidRPr="00800DA8">
        <w:rPr>
          <w:rFonts w:hint="eastAsia"/>
          <w:b/>
          <w:bCs/>
        </w:rPr>
        <w:t>海伦娜</w:t>
      </w:r>
      <w:r>
        <w:rPr>
          <w:rFonts w:hint="eastAsia"/>
          <w:b/>
          <w:bCs/>
        </w:rPr>
        <w:t>·</w:t>
      </w:r>
      <w:r w:rsidR="00800DA8" w:rsidRPr="00800DA8">
        <w:rPr>
          <w:rFonts w:hint="eastAsia"/>
          <w:b/>
          <w:bCs/>
        </w:rPr>
        <w:t>巴罗普</w:t>
      </w:r>
      <w:r w:rsidRPr="00BA2EC0">
        <w:rPr>
          <w:rFonts w:hint="eastAsia"/>
          <w:b/>
          <w:bCs/>
        </w:rPr>
        <w:t>（</w:t>
      </w:r>
      <w:r w:rsidRPr="00BA2EC0">
        <w:rPr>
          <w:rFonts w:hint="eastAsia"/>
          <w:b/>
          <w:bCs/>
        </w:rPr>
        <w:t xml:space="preserve">Helena </w:t>
      </w:r>
      <w:proofErr w:type="spellStart"/>
      <w:r w:rsidRPr="00BA2EC0">
        <w:rPr>
          <w:rFonts w:hint="eastAsia"/>
          <w:b/>
          <w:bCs/>
        </w:rPr>
        <w:t>Barop</w:t>
      </w:r>
      <w:proofErr w:type="spellEnd"/>
      <w:r w:rsidRPr="00BA2EC0">
        <w:rPr>
          <w:rFonts w:hint="eastAsia"/>
          <w:b/>
          <w:bCs/>
        </w:rPr>
        <w:t>）</w:t>
      </w:r>
      <w:r w:rsidR="00800DA8" w:rsidRPr="00BA2EC0">
        <w:rPr>
          <w:rFonts w:hint="eastAsia"/>
        </w:rPr>
        <w:t>出生于</w:t>
      </w:r>
      <w:r w:rsidR="00800DA8" w:rsidRPr="00BA2EC0">
        <w:rPr>
          <w:rFonts w:hint="eastAsia"/>
        </w:rPr>
        <w:t>1986</w:t>
      </w:r>
      <w:r w:rsidR="00800DA8" w:rsidRPr="00BA2EC0">
        <w:rPr>
          <w:rFonts w:hint="eastAsia"/>
        </w:rPr>
        <w:t>年，曾在</w:t>
      </w:r>
      <w:proofErr w:type="gramStart"/>
      <w:r w:rsidR="00800DA8" w:rsidRPr="00BA2EC0">
        <w:rPr>
          <w:rFonts w:hint="eastAsia"/>
        </w:rPr>
        <w:t>弗莱</w:t>
      </w:r>
      <w:proofErr w:type="gramEnd"/>
      <w:r w:rsidR="00800DA8" w:rsidRPr="00BA2EC0">
        <w:rPr>
          <w:rFonts w:hint="eastAsia"/>
        </w:rPr>
        <w:t>堡和罗马学习历史和哲学，她的博士论文《罂粟战争：</w:t>
      </w:r>
      <w:r w:rsidR="00800DA8" w:rsidRPr="00BA2EC0">
        <w:rPr>
          <w:rFonts w:hint="eastAsia"/>
        </w:rPr>
        <w:t>1950-1979</w:t>
      </w:r>
      <w:r w:rsidR="00800DA8" w:rsidRPr="00BA2EC0">
        <w:rPr>
          <w:rFonts w:hint="eastAsia"/>
        </w:rPr>
        <w:t>年的美国国际毒品管制政策》</w:t>
      </w:r>
      <w:r>
        <w:rPr>
          <w:rFonts w:hint="eastAsia"/>
        </w:rPr>
        <w:t>（</w:t>
      </w:r>
      <w:r w:rsidRPr="00BA2EC0">
        <w:t>»</w:t>
      </w:r>
      <w:proofErr w:type="spellStart"/>
      <w:r w:rsidRPr="00BA2EC0">
        <w:t>Mohnblumenkriege</w:t>
      </w:r>
      <w:proofErr w:type="spellEnd"/>
      <w:r w:rsidRPr="00BA2EC0">
        <w:t xml:space="preserve">. Die </w:t>
      </w:r>
      <w:proofErr w:type="spellStart"/>
      <w:r w:rsidRPr="00BA2EC0">
        <w:t>globale</w:t>
      </w:r>
      <w:proofErr w:type="spellEnd"/>
      <w:r w:rsidRPr="00BA2EC0">
        <w:t xml:space="preserve"> </w:t>
      </w:r>
      <w:proofErr w:type="spellStart"/>
      <w:r w:rsidRPr="00BA2EC0">
        <w:t>Drogenpolitik</w:t>
      </w:r>
      <w:proofErr w:type="spellEnd"/>
      <w:r w:rsidRPr="00BA2EC0">
        <w:t xml:space="preserve"> der USA, 1950-1979« </w:t>
      </w:r>
      <w:r>
        <w:rPr>
          <w:rFonts w:hint="eastAsia"/>
        </w:rPr>
        <w:t>）</w:t>
      </w:r>
      <w:r w:rsidR="00800DA8" w:rsidRPr="00BA2EC0">
        <w:rPr>
          <w:rFonts w:hint="eastAsia"/>
        </w:rPr>
        <w:t>被媒体广泛讨论。她曾获得</w:t>
      </w:r>
      <w:proofErr w:type="gramStart"/>
      <w:r w:rsidR="00800DA8" w:rsidRPr="00BA2EC0">
        <w:rPr>
          <w:rFonts w:hint="eastAsia"/>
        </w:rPr>
        <w:t>弗莱</w:t>
      </w:r>
      <w:proofErr w:type="gramEnd"/>
      <w:r w:rsidR="00800DA8" w:rsidRPr="00BA2EC0">
        <w:rPr>
          <w:rFonts w:hint="eastAsia"/>
        </w:rPr>
        <w:t>堡大学格哈德</w:t>
      </w:r>
      <w:r>
        <w:rPr>
          <w:rFonts w:hint="eastAsia"/>
        </w:rPr>
        <w:t>·</w:t>
      </w:r>
      <w:r w:rsidR="00800DA8" w:rsidRPr="00BA2EC0">
        <w:rPr>
          <w:rFonts w:hint="eastAsia"/>
        </w:rPr>
        <w:t>里特奖（</w:t>
      </w:r>
      <w:r w:rsidR="00800DA8" w:rsidRPr="00BA2EC0">
        <w:rPr>
          <w:rFonts w:hint="eastAsia"/>
        </w:rPr>
        <w:t>Gerhard Ritter Prize</w:t>
      </w:r>
      <w:r w:rsidR="00800DA8" w:rsidRPr="00BA2EC0">
        <w:rPr>
          <w:rFonts w:hint="eastAsia"/>
        </w:rPr>
        <w:t>）和德国历史学家协会世界历史奖（</w:t>
      </w:r>
      <w:r w:rsidR="00800DA8" w:rsidRPr="00BA2EC0">
        <w:rPr>
          <w:rFonts w:hint="eastAsia"/>
        </w:rPr>
        <w:t>Association of German Historians</w:t>
      </w:r>
      <w:proofErr w:type="gramStart"/>
      <w:r>
        <w:t>’</w:t>
      </w:r>
      <w:proofErr w:type="gramEnd"/>
      <w:r w:rsidR="00800DA8" w:rsidRPr="00BA2EC0">
        <w:rPr>
          <w:rFonts w:hint="eastAsia"/>
        </w:rPr>
        <w:t xml:space="preserve"> World History Award</w:t>
      </w:r>
      <w:r w:rsidR="00800DA8" w:rsidRPr="00BA2EC0">
        <w:rPr>
          <w:rFonts w:hint="eastAsia"/>
        </w:rPr>
        <w:t>），并获得科尔</w:t>
      </w:r>
      <w:proofErr w:type="gramStart"/>
      <w:r w:rsidR="00800DA8" w:rsidRPr="00BA2EC0">
        <w:rPr>
          <w:rFonts w:hint="eastAsia"/>
        </w:rPr>
        <w:t>伯</w:t>
      </w:r>
      <w:proofErr w:type="gramEnd"/>
      <w:r w:rsidR="00800DA8" w:rsidRPr="00BA2EC0">
        <w:rPr>
          <w:rFonts w:hint="eastAsia"/>
        </w:rPr>
        <w:t>基金会德国艺术与文化研究奖亚军</w:t>
      </w:r>
      <w:r>
        <w:rPr>
          <w:rFonts w:hint="eastAsia"/>
        </w:rPr>
        <w:t>（</w:t>
      </w:r>
      <w:r w:rsidRPr="00BA2EC0">
        <w:t>Körber Foundation</w:t>
      </w:r>
      <w:proofErr w:type="gramStart"/>
      <w:r w:rsidRPr="00BA2EC0">
        <w:t>’</w:t>
      </w:r>
      <w:proofErr w:type="gramEnd"/>
      <w:r w:rsidRPr="00BA2EC0">
        <w:t>s German Research Prize for Arts and Cultural Studies</w:t>
      </w:r>
      <w:r>
        <w:rPr>
          <w:rFonts w:hint="eastAsia"/>
        </w:rPr>
        <w:t>）</w:t>
      </w:r>
      <w:r w:rsidR="00800DA8" w:rsidRPr="00BA2EC0">
        <w:rPr>
          <w:rFonts w:hint="eastAsia"/>
        </w:rPr>
        <w:t>。</w:t>
      </w:r>
    </w:p>
    <w:p w14:paraId="429046BE" w14:textId="77777777" w:rsidR="00E03FA5" w:rsidRPr="00BA2EC0" w:rsidRDefault="00E03FA5">
      <w:pPr>
        <w:ind w:right="420"/>
        <w:rPr>
          <w:color w:val="000000"/>
          <w:kern w:val="0"/>
          <w:szCs w:val="21"/>
        </w:rPr>
      </w:pPr>
    </w:p>
    <w:p w14:paraId="3846ABC3" w14:textId="77777777" w:rsidR="00E03FA5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26333047" w14:textId="77777777" w:rsidR="00E03FA5" w:rsidRPr="00D4287E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27895EB2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7EB21623" w:rsidR="00D4287E" w:rsidRPr="00D4287E" w:rsidRDefault="00D4287E" w:rsidP="008F7EC6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2867CDF9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6486" w14:textId="77777777" w:rsidR="007767FC" w:rsidRDefault="007767FC">
      <w:r>
        <w:separator/>
      </w:r>
    </w:p>
  </w:endnote>
  <w:endnote w:type="continuationSeparator" w:id="0">
    <w:p w14:paraId="39CC1D50" w14:textId="77777777" w:rsidR="007767FC" w:rsidRDefault="0077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B4CF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1BFA" w14:textId="77777777" w:rsidR="007767FC" w:rsidRDefault="007767FC">
      <w:r>
        <w:separator/>
      </w:r>
    </w:p>
  </w:footnote>
  <w:footnote w:type="continuationSeparator" w:id="0">
    <w:p w14:paraId="2E7E3957" w14:textId="77777777" w:rsidR="007767FC" w:rsidRDefault="00776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769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40DB0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66FF5"/>
    <w:rsid w:val="00673219"/>
    <w:rsid w:val="006B00E1"/>
    <w:rsid w:val="006B5B9D"/>
    <w:rsid w:val="00702E0E"/>
    <w:rsid w:val="00742D59"/>
    <w:rsid w:val="00757985"/>
    <w:rsid w:val="007767FC"/>
    <w:rsid w:val="0078207F"/>
    <w:rsid w:val="007B3AEA"/>
    <w:rsid w:val="007B3FCA"/>
    <w:rsid w:val="007C4665"/>
    <w:rsid w:val="007D2630"/>
    <w:rsid w:val="007E53AE"/>
    <w:rsid w:val="00800DA8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57C80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A2EC0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624FD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0">
    <w:name w:val="标题 2 字符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1841</Characters>
  <Application>Microsoft Office Word</Application>
  <DocSecurity>0</DocSecurity>
  <Lines>15</Lines>
  <Paragraphs>4</Paragraphs>
  <ScaleCrop>false</ScaleCrop>
  <Company>2ndSpAcE</Company>
  <LinksUpToDate>false</LinksUpToDate>
  <CharactersWithSpaces>2159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2</cp:revision>
  <cp:lastPrinted>2004-04-23T07:06:00Z</cp:lastPrinted>
  <dcterms:created xsi:type="dcterms:W3CDTF">2023-11-12T03:24:00Z</dcterms:created>
  <dcterms:modified xsi:type="dcterms:W3CDTF">2023-11-12T03:24:00Z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