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65BFE72" w:rsidR="00AE574A" w:rsidRDefault="00AE574A">
      <w:pPr>
        <w:rPr>
          <w:b/>
          <w:color w:val="000000"/>
          <w:szCs w:val="21"/>
        </w:rPr>
      </w:pPr>
    </w:p>
    <w:p w14:paraId="3DA7336F" w14:textId="723D40DD" w:rsidR="00774233" w:rsidRPr="00774233" w:rsidRDefault="006F670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82F14C1" wp14:editId="70A32B2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41095" cy="1630680"/>
            <wp:effectExtent l="0" t="0" r="1905" b="7620"/>
            <wp:wrapSquare wrapText="bothSides"/>
            <wp:docPr id="3" name="图片 3" descr="https://m.media-amazon.com/images/I/61dDGtidGc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dDGtidGc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量子人类图百科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59034B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F6705">
        <w:rPr>
          <w:b/>
          <w:bCs/>
          <w:color w:val="000000"/>
          <w:szCs w:val="21"/>
        </w:rPr>
        <w:t>THE ENCYCLOPEDIA OF QUANTUM HUMAN DESIGN</w:t>
      </w:r>
      <w:r w:rsidR="006F6705" w:rsidRPr="006F6705">
        <w:rPr>
          <w:rFonts w:hint="eastAsia"/>
          <w:b/>
          <w:bCs/>
          <w:color w:val="000000"/>
          <w:szCs w:val="21"/>
        </w:rPr>
        <w:t>™</w:t>
      </w:r>
    </w:p>
    <w:p w14:paraId="39B7E419" w14:textId="1FF3E93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F6705" w:rsidRPr="006F6705">
        <w:rPr>
          <w:b/>
          <w:bCs/>
          <w:color w:val="000000"/>
          <w:szCs w:val="21"/>
        </w:rPr>
        <w:t>Karen Curry Parker</w:t>
      </w:r>
      <w:hyperlink r:id="rId9" w:history="1"/>
    </w:p>
    <w:p w14:paraId="5EB65684" w14:textId="4F9FBB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F6705" w:rsidRPr="006F6705">
        <w:rPr>
          <w:b/>
          <w:bCs/>
          <w:color w:val="000000"/>
          <w:szCs w:val="21"/>
        </w:rPr>
        <w:t>Human Design Press</w:t>
      </w:r>
    </w:p>
    <w:p w14:paraId="1421F214" w14:textId="76D5F27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F6705">
        <w:rPr>
          <w:b/>
          <w:bCs/>
          <w:color w:val="000000"/>
          <w:szCs w:val="21"/>
        </w:rPr>
        <w:t>W</w:t>
      </w:r>
      <w:r w:rsidR="006F6705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8CF64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F6705">
        <w:rPr>
          <w:b/>
          <w:bCs/>
          <w:color w:val="000000"/>
          <w:szCs w:val="21"/>
        </w:rPr>
        <w:t>416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59111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F6705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F6705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832A2B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F6705">
        <w:rPr>
          <w:rFonts w:hint="eastAsia"/>
          <w:b/>
          <w:bCs/>
          <w:szCs w:val="21"/>
        </w:rPr>
        <w:t>心灵励志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FEF3892" w14:textId="77777777" w:rsidR="006F6705" w:rsidRPr="006F6705" w:rsidRDefault="006F6705" w:rsidP="006F6705">
      <w:pPr>
        <w:rPr>
          <w:b/>
          <w:bCs/>
          <w:color w:val="FF0000"/>
          <w:szCs w:val="21"/>
        </w:rPr>
      </w:pPr>
      <w:r w:rsidRPr="006F6705">
        <w:rPr>
          <w:b/>
          <w:bCs/>
          <w:color w:val="FF0000"/>
          <w:szCs w:val="21"/>
        </w:rPr>
        <w:t>#14 in Human Design</w:t>
      </w:r>
    </w:p>
    <w:p w14:paraId="075A02D9" w14:textId="77777777" w:rsidR="006F6705" w:rsidRPr="006F6705" w:rsidRDefault="006F6705" w:rsidP="006F6705">
      <w:pPr>
        <w:rPr>
          <w:b/>
          <w:bCs/>
          <w:color w:val="FF0000"/>
          <w:szCs w:val="21"/>
        </w:rPr>
      </w:pPr>
      <w:r w:rsidRPr="006F6705">
        <w:rPr>
          <w:b/>
          <w:bCs/>
          <w:color w:val="FF0000"/>
          <w:szCs w:val="21"/>
        </w:rPr>
        <w:t>#36 in I Ching (Books)</w:t>
      </w:r>
    </w:p>
    <w:p w14:paraId="048148F7" w14:textId="232BEF17" w:rsidR="0048541A" w:rsidRDefault="006F6705" w:rsidP="006F6705">
      <w:pPr>
        <w:rPr>
          <w:b/>
          <w:bCs/>
          <w:color w:val="000000"/>
          <w:szCs w:val="21"/>
        </w:rPr>
      </w:pPr>
      <w:r w:rsidRPr="006F6705">
        <w:rPr>
          <w:b/>
          <w:bCs/>
          <w:color w:val="FF0000"/>
          <w:szCs w:val="21"/>
        </w:rPr>
        <w:t>#375 in Astrology (Books)</w:t>
      </w:r>
    </w:p>
    <w:p w14:paraId="6ED8D6D0" w14:textId="677FF7EE" w:rsidR="006073CF" w:rsidRDefault="006073CF">
      <w:pPr>
        <w:rPr>
          <w:b/>
          <w:bCs/>
          <w:color w:val="000000"/>
          <w:szCs w:val="21"/>
        </w:rPr>
      </w:pPr>
    </w:p>
    <w:p w14:paraId="3357569B" w14:textId="77777777" w:rsidR="006F6705" w:rsidRPr="00626B30" w:rsidRDefault="006F6705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313325C" w14:textId="7A5985AB" w:rsidR="00444015" w:rsidRPr="00444015" w:rsidRDefault="00444015" w:rsidP="00444015">
      <w:pPr>
        <w:ind w:firstLineChars="200" w:firstLine="420"/>
        <w:rPr>
          <w:bCs/>
          <w:color w:val="000000"/>
          <w:szCs w:val="21"/>
        </w:rPr>
      </w:pPr>
      <w:r w:rsidRPr="00444015">
        <w:rPr>
          <w:rFonts w:hint="eastAsia"/>
          <w:bCs/>
          <w:color w:val="000000"/>
          <w:szCs w:val="21"/>
        </w:rPr>
        <w:t>在过去的</w:t>
      </w:r>
      <w:r w:rsidRPr="00444015">
        <w:rPr>
          <w:rFonts w:hint="eastAsia"/>
          <w:bCs/>
          <w:color w:val="000000"/>
          <w:szCs w:val="21"/>
        </w:rPr>
        <w:t>11</w:t>
      </w:r>
      <w:r w:rsidRPr="00444015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间</w:t>
      </w:r>
      <w:r w:rsidRPr="00444015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人类图愈发</w:t>
      </w:r>
      <w:r w:rsidR="00972792">
        <w:rPr>
          <w:rFonts w:hint="eastAsia"/>
          <w:bCs/>
          <w:color w:val="000000"/>
          <w:szCs w:val="21"/>
        </w:rPr>
        <w:t>受到</w:t>
      </w:r>
      <w:r>
        <w:rPr>
          <w:rFonts w:hint="eastAsia"/>
          <w:bCs/>
          <w:color w:val="000000"/>
          <w:szCs w:val="21"/>
        </w:rPr>
        <w:t>欢迎</w:t>
      </w:r>
      <w:r w:rsidRPr="00444015">
        <w:rPr>
          <w:rFonts w:hint="eastAsia"/>
          <w:bCs/>
          <w:color w:val="000000"/>
          <w:szCs w:val="21"/>
        </w:rPr>
        <w:t>。作为世界</w:t>
      </w:r>
      <w:r>
        <w:rPr>
          <w:rFonts w:hint="eastAsia"/>
          <w:bCs/>
          <w:color w:val="000000"/>
          <w:szCs w:val="21"/>
        </w:rPr>
        <w:t>顶尖</w:t>
      </w:r>
      <w:r w:rsidRPr="00444015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人类</w:t>
      </w:r>
      <w:proofErr w:type="gramStart"/>
      <w:r>
        <w:rPr>
          <w:rFonts w:hint="eastAsia"/>
          <w:bCs/>
          <w:color w:val="000000"/>
          <w:szCs w:val="21"/>
        </w:rPr>
        <w:t>图</w:t>
      </w:r>
      <w:r w:rsidRPr="00444015">
        <w:rPr>
          <w:rFonts w:hint="eastAsia"/>
          <w:bCs/>
          <w:color w:val="000000"/>
          <w:szCs w:val="21"/>
        </w:rPr>
        <w:t>专家</w:t>
      </w:r>
      <w:proofErr w:type="gramEnd"/>
      <w:r w:rsidRPr="00444015">
        <w:rPr>
          <w:rFonts w:hint="eastAsia"/>
          <w:bCs/>
          <w:color w:val="000000"/>
          <w:szCs w:val="21"/>
        </w:rPr>
        <w:t>和作家之一，</w:t>
      </w:r>
      <w:r w:rsidR="00972792" w:rsidRPr="00943756">
        <w:rPr>
          <w:rFonts w:hint="eastAsia"/>
          <w:bCs/>
          <w:color w:val="000000"/>
          <w:szCs w:val="21"/>
        </w:rPr>
        <w:t>凯伦·库里·帕克</w:t>
      </w:r>
      <w:r w:rsidR="00972792">
        <w:rPr>
          <w:rFonts w:hint="eastAsia"/>
          <w:bCs/>
          <w:color w:val="000000"/>
          <w:szCs w:val="21"/>
        </w:rPr>
        <w:t>（</w:t>
      </w:r>
      <w:r w:rsidR="00972792" w:rsidRPr="00943756">
        <w:rPr>
          <w:bCs/>
          <w:color w:val="000000"/>
          <w:szCs w:val="21"/>
        </w:rPr>
        <w:t>Karen Curry Parker</w:t>
      </w:r>
      <w:r w:rsidR="00972792">
        <w:rPr>
          <w:rFonts w:hint="eastAsia"/>
          <w:bCs/>
          <w:color w:val="000000"/>
          <w:szCs w:val="21"/>
        </w:rPr>
        <w:t>）</w:t>
      </w:r>
      <w:r w:rsidRPr="00444015">
        <w:rPr>
          <w:rFonts w:hint="eastAsia"/>
          <w:bCs/>
          <w:color w:val="000000"/>
          <w:szCs w:val="21"/>
        </w:rPr>
        <w:t>22</w:t>
      </w:r>
      <w:r w:rsidRPr="00444015">
        <w:rPr>
          <w:rFonts w:hint="eastAsia"/>
          <w:bCs/>
          <w:color w:val="000000"/>
          <w:szCs w:val="21"/>
        </w:rPr>
        <w:t>年来一直将人类</w:t>
      </w:r>
      <w:r w:rsidR="00972792">
        <w:rPr>
          <w:rFonts w:hint="eastAsia"/>
          <w:bCs/>
          <w:color w:val="000000"/>
          <w:szCs w:val="21"/>
        </w:rPr>
        <w:t>图</w:t>
      </w:r>
      <w:r w:rsidRPr="00444015">
        <w:rPr>
          <w:rFonts w:hint="eastAsia"/>
          <w:bCs/>
          <w:color w:val="000000"/>
          <w:szCs w:val="21"/>
        </w:rPr>
        <w:t>作为</w:t>
      </w:r>
      <w:r w:rsidR="00972792">
        <w:rPr>
          <w:rFonts w:hint="eastAsia"/>
          <w:bCs/>
          <w:color w:val="000000"/>
          <w:szCs w:val="21"/>
        </w:rPr>
        <w:t>大型企业中的</w:t>
      </w:r>
      <w:proofErr w:type="gramStart"/>
      <w:r w:rsidRPr="00444015">
        <w:rPr>
          <w:rFonts w:hint="eastAsia"/>
          <w:bCs/>
          <w:color w:val="000000"/>
          <w:szCs w:val="21"/>
        </w:rPr>
        <w:t>的</w:t>
      </w:r>
      <w:proofErr w:type="gramEnd"/>
      <w:r w:rsidRPr="00444015">
        <w:rPr>
          <w:rFonts w:hint="eastAsia"/>
          <w:bCs/>
          <w:color w:val="000000"/>
          <w:szCs w:val="21"/>
        </w:rPr>
        <w:t>人格评估系统和生活教练</w:t>
      </w:r>
      <w:r w:rsidR="00972792">
        <w:rPr>
          <w:rFonts w:hint="eastAsia"/>
          <w:bCs/>
          <w:color w:val="000000"/>
          <w:szCs w:val="21"/>
        </w:rPr>
        <w:t>中</w:t>
      </w:r>
      <w:r w:rsidRPr="00444015">
        <w:rPr>
          <w:rFonts w:hint="eastAsia"/>
          <w:bCs/>
          <w:color w:val="000000"/>
          <w:szCs w:val="21"/>
        </w:rPr>
        <w:t>的工具。</w:t>
      </w:r>
    </w:p>
    <w:p w14:paraId="38155630" w14:textId="77777777" w:rsidR="00444015" w:rsidRPr="00444015" w:rsidRDefault="00444015" w:rsidP="00444015">
      <w:pPr>
        <w:ind w:firstLineChars="200" w:firstLine="420"/>
        <w:rPr>
          <w:bCs/>
          <w:color w:val="000000"/>
          <w:szCs w:val="21"/>
        </w:rPr>
      </w:pPr>
    </w:p>
    <w:p w14:paraId="6C974476" w14:textId="43B53E89" w:rsidR="002D02DB" w:rsidRPr="00444015" w:rsidRDefault="00444015" w:rsidP="00444015">
      <w:pPr>
        <w:ind w:firstLineChars="200" w:firstLine="420"/>
        <w:rPr>
          <w:bCs/>
          <w:color w:val="000000"/>
          <w:szCs w:val="21"/>
        </w:rPr>
      </w:pPr>
      <w:r w:rsidRPr="00444015">
        <w:rPr>
          <w:rFonts w:hint="eastAsia"/>
          <w:bCs/>
          <w:color w:val="000000"/>
          <w:szCs w:val="21"/>
        </w:rPr>
        <w:t>在这本开创性的</w:t>
      </w:r>
      <w:r w:rsidR="00972792">
        <w:rPr>
          <w:rFonts w:hint="eastAsia"/>
          <w:bCs/>
          <w:color w:val="000000"/>
          <w:szCs w:val="21"/>
        </w:rPr>
        <w:t>人类图</w:t>
      </w:r>
      <w:r w:rsidRPr="00444015">
        <w:rPr>
          <w:rFonts w:hint="eastAsia"/>
          <w:bCs/>
          <w:color w:val="000000"/>
          <w:szCs w:val="21"/>
        </w:rPr>
        <w:t>指南中，帕克将</w:t>
      </w:r>
      <w:r w:rsidR="00972792">
        <w:rPr>
          <w:rFonts w:hint="eastAsia"/>
          <w:bCs/>
          <w:color w:val="000000"/>
          <w:szCs w:val="21"/>
        </w:rPr>
        <w:t>人类图的标准</w:t>
      </w:r>
      <w:r w:rsidRPr="00444015">
        <w:rPr>
          <w:rFonts w:hint="eastAsia"/>
          <w:bCs/>
          <w:color w:val="000000"/>
          <w:szCs w:val="21"/>
        </w:rPr>
        <w:t>词汇翻译成</w:t>
      </w:r>
      <w:proofErr w:type="gramStart"/>
      <w:r w:rsidR="00972792">
        <w:rPr>
          <w:rFonts w:hint="eastAsia"/>
          <w:bCs/>
          <w:color w:val="000000"/>
          <w:szCs w:val="21"/>
        </w:rPr>
        <w:t>疗愈中可以</w:t>
      </w:r>
      <w:proofErr w:type="gramEnd"/>
      <w:r w:rsidR="00972792">
        <w:rPr>
          <w:rFonts w:hint="eastAsia"/>
          <w:bCs/>
          <w:color w:val="000000"/>
          <w:szCs w:val="21"/>
        </w:rPr>
        <w:t>应用的</w:t>
      </w:r>
      <w:r w:rsidRPr="00444015">
        <w:rPr>
          <w:rFonts w:hint="eastAsia"/>
          <w:bCs/>
          <w:color w:val="000000"/>
          <w:szCs w:val="21"/>
        </w:rPr>
        <w:t>指导语言，</w:t>
      </w:r>
      <w:r w:rsidR="00972792">
        <w:rPr>
          <w:rFonts w:hint="eastAsia"/>
          <w:bCs/>
          <w:color w:val="000000"/>
          <w:szCs w:val="21"/>
        </w:rPr>
        <w:t>帮助所有需要应用人类</w:t>
      </w:r>
      <w:proofErr w:type="gramStart"/>
      <w:r w:rsidR="00972792">
        <w:rPr>
          <w:rFonts w:hint="eastAsia"/>
          <w:bCs/>
          <w:color w:val="000000"/>
          <w:szCs w:val="21"/>
        </w:rPr>
        <w:t>图</w:t>
      </w:r>
      <w:r w:rsidRPr="00444015">
        <w:rPr>
          <w:rFonts w:hint="eastAsia"/>
          <w:bCs/>
          <w:color w:val="000000"/>
          <w:szCs w:val="21"/>
        </w:rPr>
        <w:t>帮助</w:t>
      </w:r>
      <w:proofErr w:type="gramEnd"/>
      <w:r w:rsidR="00972792">
        <w:rPr>
          <w:rFonts w:hint="eastAsia"/>
          <w:bCs/>
          <w:color w:val="000000"/>
          <w:szCs w:val="21"/>
        </w:rPr>
        <w:t>他人</w:t>
      </w:r>
      <w:r w:rsidRPr="00444015">
        <w:rPr>
          <w:rFonts w:hint="eastAsia"/>
          <w:bCs/>
          <w:color w:val="000000"/>
          <w:szCs w:val="21"/>
        </w:rPr>
        <w:t>达到最佳表现</w:t>
      </w:r>
      <w:r w:rsidR="00972792">
        <w:rPr>
          <w:rFonts w:hint="eastAsia"/>
          <w:bCs/>
          <w:color w:val="000000"/>
          <w:szCs w:val="21"/>
        </w:rPr>
        <w:t>，</w:t>
      </w:r>
      <w:r w:rsidRPr="00444015">
        <w:rPr>
          <w:rFonts w:hint="eastAsia"/>
          <w:bCs/>
          <w:color w:val="000000"/>
          <w:szCs w:val="21"/>
        </w:rPr>
        <w:t>提高领导技能的</w:t>
      </w:r>
      <w:r w:rsidR="00972792">
        <w:rPr>
          <w:rFonts w:hint="eastAsia"/>
          <w:bCs/>
          <w:color w:val="000000"/>
          <w:szCs w:val="21"/>
        </w:rPr>
        <w:t>读者</w:t>
      </w:r>
      <w:r w:rsidRPr="00444015">
        <w:rPr>
          <w:rFonts w:hint="eastAsia"/>
          <w:bCs/>
          <w:color w:val="000000"/>
          <w:szCs w:val="21"/>
        </w:rPr>
        <w:t>。</w:t>
      </w:r>
    </w:p>
    <w:p w14:paraId="022A5A75" w14:textId="1B2CEFB4" w:rsidR="00A5385A" w:rsidRDefault="00A5385A" w:rsidP="008167E8">
      <w:pPr>
        <w:rPr>
          <w:bCs/>
          <w:color w:val="000000"/>
          <w:szCs w:val="21"/>
        </w:rPr>
      </w:pPr>
    </w:p>
    <w:p w14:paraId="25F48F61" w14:textId="77777777" w:rsidR="00972792" w:rsidRDefault="0097279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60317729" w14:textId="77777777" w:rsidR="00972792" w:rsidRDefault="00972792" w:rsidP="00972792">
      <w:pPr>
        <w:ind w:firstLineChars="200" w:firstLine="422"/>
        <w:rPr>
          <w:color w:val="000000"/>
          <w:szCs w:val="21"/>
        </w:rPr>
      </w:pPr>
      <w:r w:rsidRPr="009C60D5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64B544E5" wp14:editId="1920FFB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46760" cy="746760"/>
            <wp:effectExtent l="0" t="0" r="0" b="0"/>
            <wp:wrapSquare wrapText="bothSides"/>
            <wp:docPr id="4" name="图片 4" descr="Karen Curry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n Curry Par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0D5">
        <w:rPr>
          <w:rFonts w:hint="eastAsia"/>
          <w:b/>
          <w:bCs/>
          <w:color w:val="000000"/>
          <w:szCs w:val="21"/>
        </w:rPr>
        <w:t>凯伦·库里·帕克（</w:t>
      </w:r>
      <w:r w:rsidRPr="009C60D5">
        <w:rPr>
          <w:b/>
          <w:bCs/>
          <w:color w:val="000000"/>
          <w:szCs w:val="21"/>
        </w:rPr>
        <w:t>Karen Curry Parker</w:t>
      </w:r>
      <w:r w:rsidRPr="009C60D5">
        <w:rPr>
          <w:rFonts w:hint="eastAsia"/>
          <w:b/>
          <w:bCs/>
          <w:color w:val="000000"/>
          <w:szCs w:val="21"/>
        </w:rPr>
        <w:t>）</w:t>
      </w:r>
      <w:r w:rsidRPr="00943756">
        <w:rPr>
          <w:rFonts w:hint="eastAsia"/>
          <w:bCs/>
          <w:color w:val="000000"/>
          <w:szCs w:val="21"/>
        </w:rPr>
        <w:t>博士</w:t>
      </w:r>
      <w:r>
        <w:rPr>
          <w:rFonts w:hint="eastAsia"/>
          <w:bCs/>
          <w:color w:val="000000"/>
          <w:szCs w:val="21"/>
        </w:rPr>
        <w:t>，人类图</w:t>
      </w:r>
      <w:r w:rsidRPr="006A556D">
        <w:rPr>
          <w:rFonts w:hint="eastAsia"/>
          <w:noProof/>
        </w:rPr>
        <w:t>专家、培训师、专业</w:t>
      </w:r>
      <w:r>
        <w:rPr>
          <w:rFonts w:hint="eastAsia"/>
          <w:noProof/>
        </w:rPr>
        <w:t>演说家</w:t>
      </w:r>
      <w:r w:rsidRPr="006A556D">
        <w:rPr>
          <w:rFonts w:hint="eastAsia"/>
          <w:noProof/>
        </w:rPr>
        <w:t>，</w:t>
      </w:r>
      <w:r>
        <w:rPr>
          <w:rFonts w:hint="eastAsia"/>
          <w:noProof/>
        </w:rPr>
        <w:t>作品荣登畅销书榜榜首，</w:t>
      </w:r>
      <w:r w:rsidRPr="006A556D">
        <w:rPr>
          <w:rFonts w:hint="eastAsia"/>
          <w:noProof/>
        </w:rPr>
        <w:t>也是</w:t>
      </w:r>
      <w:r w:rsidRPr="006A556D">
        <w:rPr>
          <w:rFonts w:hint="eastAsia"/>
          <w:noProof/>
        </w:rPr>
        <w:t>Quantum Human Design</w:t>
      </w:r>
      <w:r w:rsidRPr="006A556D">
        <w:rPr>
          <w:rFonts w:hint="eastAsia"/>
          <w:noProof/>
        </w:rPr>
        <w:t>™和</w:t>
      </w:r>
      <w:r w:rsidRPr="006A556D">
        <w:rPr>
          <w:rFonts w:hint="eastAsia"/>
          <w:noProof/>
        </w:rPr>
        <w:t>Quantum Alignment System</w:t>
      </w:r>
      <w:r w:rsidRPr="006A556D">
        <w:rPr>
          <w:rFonts w:hint="eastAsia"/>
          <w:noProof/>
        </w:rPr>
        <w:t>™的创建者。</w:t>
      </w:r>
      <w:r>
        <w:rPr>
          <w:rFonts w:hint="eastAsia"/>
          <w:noProof/>
        </w:rPr>
        <w:t>三十</w:t>
      </w:r>
      <w:r w:rsidRPr="006A556D">
        <w:rPr>
          <w:rFonts w:hint="eastAsia"/>
          <w:noProof/>
        </w:rPr>
        <w:t>多年来，她一直是一名</w:t>
      </w:r>
      <w:r>
        <w:rPr>
          <w:rFonts w:hint="eastAsia"/>
          <w:noProof/>
        </w:rPr>
        <w:t>优秀</w:t>
      </w:r>
      <w:r w:rsidRPr="006A556D">
        <w:rPr>
          <w:rFonts w:hint="eastAsia"/>
          <w:noProof/>
        </w:rPr>
        <w:t>的生活和商业教练，</w:t>
      </w:r>
      <w:r>
        <w:rPr>
          <w:rFonts w:hint="eastAsia"/>
          <w:noProof/>
        </w:rPr>
        <w:t>学员超过万人</w:t>
      </w:r>
      <w:r w:rsidRPr="006A556D">
        <w:rPr>
          <w:rFonts w:hint="eastAsia"/>
          <w:noProof/>
        </w:rPr>
        <w:t>。</w:t>
      </w:r>
    </w:p>
    <w:p w14:paraId="719B3C60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EF866D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1E2674" w:rsidRPr="001E2674">
        <w:rPr>
          <w:rFonts w:hint="eastAsia"/>
          <w:b/>
          <w:bCs/>
          <w:color w:val="000000"/>
          <w:sz w:val="30"/>
          <w:szCs w:val="30"/>
        </w:rPr>
        <w:t>量子人类图百科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BD40AC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0208F87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92C83">
        <w:rPr>
          <w:rFonts w:hint="eastAsia"/>
          <w:bCs/>
          <w:color w:val="000000"/>
          <w:szCs w:val="21"/>
        </w:rPr>
        <w:t>类型</w:t>
      </w:r>
    </w:p>
    <w:p w14:paraId="16D230AC" w14:textId="451903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92C83">
        <w:rPr>
          <w:rFonts w:hint="eastAsia"/>
          <w:bCs/>
          <w:color w:val="000000"/>
          <w:szCs w:val="21"/>
        </w:rPr>
        <w:t>角色</w:t>
      </w:r>
    </w:p>
    <w:p w14:paraId="18A20649" w14:textId="2236D00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92C83">
        <w:rPr>
          <w:rFonts w:hint="eastAsia"/>
          <w:bCs/>
          <w:color w:val="000000"/>
          <w:szCs w:val="21"/>
        </w:rPr>
        <w:t>中心</w:t>
      </w:r>
    </w:p>
    <w:p w14:paraId="1AD7E328" w14:textId="0D01B40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92C83">
        <w:rPr>
          <w:rFonts w:hint="eastAsia"/>
          <w:bCs/>
          <w:color w:val="000000"/>
          <w:szCs w:val="21"/>
        </w:rPr>
        <w:t>星球</w:t>
      </w:r>
    </w:p>
    <w:p w14:paraId="0C909D99" w14:textId="09E69A4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92C83">
        <w:rPr>
          <w:rFonts w:hint="eastAsia"/>
          <w:bCs/>
          <w:color w:val="000000"/>
          <w:szCs w:val="21"/>
        </w:rPr>
        <w:t>回路</w:t>
      </w:r>
    </w:p>
    <w:p w14:paraId="22FAA7AA" w14:textId="143124D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92C83">
        <w:rPr>
          <w:rFonts w:hint="eastAsia"/>
          <w:bCs/>
          <w:color w:val="000000"/>
          <w:szCs w:val="21"/>
        </w:rPr>
        <w:t>通道</w:t>
      </w:r>
    </w:p>
    <w:p w14:paraId="04FED743" w14:textId="6B41C7B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92C83">
        <w:rPr>
          <w:rFonts w:hint="eastAsia"/>
          <w:bCs/>
          <w:color w:val="000000"/>
          <w:szCs w:val="21"/>
        </w:rPr>
        <w:t>闸门</w:t>
      </w:r>
    </w:p>
    <w:p w14:paraId="3F94E926" w14:textId="7A0294D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92C83">
        <w:rPr>
          <w:rFonts w:hint="eastAsia"/>
          <w:bCs/>
          <w:color w:val="000000"/>
          <w:szCs w:val="21"/>
        </w:rPr>
        <w:t>四个等分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C949972" w14:textId="171F480A" w:rsidR="003B16CC" w:rsidRDefault="00D92C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14:paraId="718D69C8" w14:textId="2C4D90D1" w:rsidR="003B16CC" w:rsidRDefault="00D92C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使命交叉索引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D94FD" w14:textId="77777777" w:rsidR="00B01955" w:rsidRDefault="00B01955">
      <w:r>
        <w:separator/>
      </w:r>
    </w:p>
  </w:endnote>
  <w:endnote w:type="continuationSeparator" w:id="0">
    <w:p w14:paraId="3FB0C27F" w14:textId="77777777" w:rsidR="00B01955" w:rsidRDefault="00B0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E4D92" w14:textId="77777777" w:rsidR="00B01955" w:rsidRDefault="00B01955">
      <w:r>
        <w:separator/>
      </w:r>
    </w:p>
  </w:footnote>
  <w:footnote w:type="continuationSeparator" w:id="0">
    <w:p w14:paraId="197012D5" w14:textId="77777777" w:rsidR="00B01955" w:rsidRDefault="00B0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6046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197"/>
    <w:rsid w:val="001D4E4F"/>
    <w:rsid w:val="001D5783"/>
    <w:rsid w:val="001D6C23"/>
    <w:rsid w:val="001E03D0"/>
    <w:rsid w:val="001E2674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41B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015"/>
    <w:rsid w:val="00455106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3C69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705"/>
    <w:rsid w:val="00701297"/>
    <w:rsid w:val="00701B34"/>
    <w:rsid w:val="00706C11"/>
    <w:rsid w:val="007078E0"/>
    <w:rsid w:val="00713329"/>
    <w:rsid w:val="007146A9"/>
    <w:rsid w:val="0071508B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792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4B2"/>
    <w:rsid w:val="00AE6A63"/>
    <w:rsid w:val="00AF0671"/>
    <w:rsid w:val="00B01955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EF2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2C83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A0BE-EF5A-4514-A55E-BD8DB445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592</Words>
  <Characters>1049</Characters>
  <Application>Microsoft Office Word</Application>
  <DocSecurity>0</DocSecurity>
  <Lines>69</Lines>
  <Paragraphs>71</Paragraphs>
  <ScaleCrop>false</ScaleCrop>
  <Company>2ndSpAcE</Company>
  <LinksUpToDate>false</LinksUpToDate>
  <CharactersWithSpaces>1570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2025-12-23T05:25:00Z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0d46af33-bfdb-4174-89e8-b02ccf41fccf</vt:lpwstr>
  </property>
</Properties>
</file>